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41" w:rsidRPr="00814C41" w:rsidRDefault="00814C41" w:rsidP="00814C41">
      <w:pPr>
        <w:jc w:val="center"/>
        <w:rPr>
          <w:rFonts w:ascii="Verdana" w:hAnsi="Verdana"/>
          <w:b/>
          <w:sz w:val="28"/>
          <w:szCs w:val="28"/>
        </w:rPr>
      </w:pPr>
      <w:r w:rsidRPr="00814C41">
        <w:rPr>
          <w:rFonts w:ascii="Verdana" w:hAnsi="Verdana"/>
          <w:b/>
          <w:sz w:val="28"/>
          <w:szCs w:val="28"/>
        </w:rPr>
        <w:t xml:space="preserve">Услуга по содействию </w:t>
      </w:r>
      <w:proofErr w:type="spellStart"/>
      <w:r w:rsidRPr="00814C41">
        <w:rPr>
          <w:rFonts w:ascii="Verdana" w:hAnsi="Verdana"/>
          <w:b/>
          <w:sz w:val="28"/>
          <w:szCs w:val="28"/>
        </w:rPr>
        <w:t>самозанятости</w:t>
      </w:r>
      <w:proofErr w:type="spellEnd"/>
      <w:r w:rsidRPr="00814C41">
        <w:rPr>
          <w:rFonts w:ascii="Verdana" w:hAnsi="Verdana"/>
          <w:b/>
          <w:sz w:val="28"/>
          <w:szCs w:val="28"/>
        </w:rPr>
        <w:t xml:space="preserve"> безработных</w:t>
      </w:r>
    </w:p>
    <w:p w:rsidR="00814C41" w:rsidRPr="00814C41" w:rsidRDefault="00814C41" w:rsidP="00814C41">
      <w:pPr>
        <w:rPr>
          <w:rFonts w:ascii="Verdana" w:hAnsi="Verdana"/>
          <w:sz w:val="28"/>
          <w:szCs w:val="28"/>
        </w:rPr>
      </w:pPr>
    </w:p>
    <w:p w:rsidR="00814C41" w:rsidRPr="00814C41" w:rsidRDefault="00814C41" w:rsidP="00814C41">
      <w:pPr>
        <w:jc w:val="center"/>
        <w:rPr>
          <w:rFonts w:ascii="Verdana" w:hAnsi="Verdana"/>
          <w:b/>
          <w:sz w:val="28"/>
          <w:szCs w:val="28"/>
        </w:rPr>
      </w:pPr>
      <w:r w:rsidRPr="00814C41">
        <w:rPr>
          <w:rFonts w:ascii="Verdana" w:hAnsi="Verdana"/>
          <w:b/>
          <w:sz w:val="28"/>
          <w:szCs w:val="28"/>
        </w:rPr>
        <w:t>Общая информация</w:t>
      </w:r>
    </w:p>
    <w:p w:rsidR="00814C41" w:rsidRPr="00814C41" w:rsidRDefault="00814C41" w:rsidP="00814C41">
      <w:pPr>
        <w:spacing w:after="0"/>
        <w:jc w:val="both"/>
        <w:rPr>
          <w:rFonts w:ascii="Verdana" w:hAnsi="Verdana"/>
          <w:sz w:val="28"/>
          <w:szCs w:val="28"/>
        </w:rPr>
      </w:pPr>
      <w:proofErr w:type="spellStart"/>
      <w:r w:rsidRPr="00814C41">
        <w:rPr>
          <w:rFonts w:ascii="Verdana" w:hAnsi="Verdana"/>
          <w:sz w:val="28"/>
          <w:szCs w:val="28"/>
        </w:rPr>
        <w:t>Самозанятость</w:t>
      </w:r>
      <w:proofErr w:type="spellEnd"/>
      <w:r w:rsidRPr="00814C41">
        <w:rPr>
          <w:rFonts w:ascii="Verdana" w:hAnsi="Verdana"/>
          <w:sz w:val="28"/>
          <w:szCs w:val="28"/>
        </w:rPr>
        <w:t xml:space="preserve"> – организация безработными гражданами собственного дела с оформлением государственной регистрации в качестве индивидуального предпринимателя или созданием юридического лица.</w:t>
      </w:r>
    </w:p>
    <w:p w:rsidR="00814C41" w:rsidRPr="00814C41" w:rsidRDefault="00814C41" w:rsidP="00814C41">
      <w:pPr>
        <w:spacing w:after="0"/>
        <w:jc w:val="both"/>
        <w:rPr>
          <w:rFonts w:ascii="Verdana" w:hAnsi="Verdana"/>
          <w:sz w:val="28"/>
          <w:szCs w:val="28"/>
        </w:rPr>
      </w:pPr>
      <w:r w:rsidRPr="00814C41">
        <w:rPr>
          <w:rFonts w:ascii="Verdana" w:hAnsi="Verdana"/>
          <w:sz w:val="28"/>
          <w:szCs w:val="28"/>
        </w:rPr>
        <w:t xml:space="preserve">Основные этапы при оказании услуги по </w:t>
      </w:r>
      <w:proofErr w:type="spellStart"/>
      <w:r w:rsidRPr="00814C41">
        <w:rPr>
          <w:rFonts w:ascii="Verdana" w:hAnsi="Verdana"/>
          <w:sz w:val="28"/>
          <w:szCs w:val="28"/>
        </w:rPr>
        <w:t>самозанятости</w:t>
      </w:r>
      <w:proofErr w:type="spellEnd"/>
      <w:r w:rsidRPr="00814C41">
        <w:rPr>
          <w:rFonts w:ascii="Verdana" w:hAnsi="Verdana"/>
          <w:sz w:val="28"/>
          <w:szCs w:val="28"/>
        </w:rPr>
        <w:t>:</w:t>
      </w:r>
    </w:p>
    <w:p w:rsidR="00814C41" w:rsidRPr="00814C41" w:rsidRDefault="00814C41" w:rsidP="00814C41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814C41">
        <w:rPr>
          <w:rFonts w:ascii="Verdana" w:hAnsi="Verdana"/>
          <w:sz w:val="28"/>
          <w:szCs w:val="28"/>
        </w:rPr>
        <w:t>оценка степени готовности безработного гражданина к осуществлению предпринимательской деятельности;</w:t>
      </w:r>
    </w:p>
    <w:p w:rsidR="00814C41" w:rsidRPr="00814C41" w:rsidRDefault="00814C41" w:rsidP="00814C41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814C41">
        <w:rPr>
          <w:rFonts w:ascii="Verdana" w:hAnsi="Verdana"/>
          <w:sz w:val="28"/>
          <w:szCs w:val="28"/>
        </w:rPr>
        <w:t>подготовка бизнес-плана, получение необходимых знаний, навыков;</w:t>
      </w:r>
    </w:p>
    <w:p w:rsidR="00814C41" w:rsidRPr="00814C41" w:rsidRDefault="00814C41" w:rsidP="00814C41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814C41">
        <w:rPr>
          <w:rFonts w:ascii="Verdana" w:hAnsi="Verdana"/>
          <w:sz w:val="28"/>
          <w:szCs w:val="28"/>
        </w:rPr>
        <w:t>оказание финансовой помощи.</w:t>
      </w:r>
    </w:p>
    <w:p w:rsidR="00814C41" w:rsidRPr="00814C41" w:rsidRDefault="00814C41" w:rsidP="00814C41">
      <w:pPr>
        <w:jc w:val="both"/>
        <w:rPr>
          <w:rFonts w:ascii="Verdana" w:hAnsi="Verdana"/>
          <w:sz w:val="28"/>
          <w:szCs w:val="28"/>
        </w:rPr>
      </w:pPr>
      <w:r w:rsidRPr="00814C41">
        <w:rPr>
          <w:rFonts w:ascii="Verdana" w:hAnsi="Verdana"/>
          <w:sz w:val="28"/>
          <w:szCs w:val="28"/>
        </w:rPr>
        <w:t>Государственная услуга направлена на поддержку трудовой и предпринимательской инициативы граждан, осуществляемой в рамках законности, содействие развитию их способностей к производительному, творческому труду.</w:t>
      </w:r>
    </w:p>
    <w:p w:rsidR="00814C41" w:rsidRPr="00814C41" w:rsidRDefault="00814C41" w:rsidP="00814C41">
      <w:pPr>
        <w:jc w:val="center"/>
        <w:rPr>
          <w:rFonts w:ascii="Verdana" w:hAnsi="Verdana"/>
          <w:b/>
          <w:sz w:val="28"/>
          <w:szCs w:val="28"/>
        </w:rPr>
      </w:pPr>
      <w:r w:rsidRPr="00814C41">
        <w:rPr>
          <w:rFonts w:ascii="Verdana" w:hAnsi="Verdana"/>
          <w:b/>
          <w:sz w:val="28"/>
          <w:szCs w:val="28"/>
        </w:rPr>
        <w:t>Получатели услуги</w:t>
      </w:r>
    </w:p>
    <w:p w:rsidR="00814C41" w:rsidRPr="00814C41" w:rsidRDefault="00814C41" w:rsidP="00BF0A83">
      <w:pPr>
        <w:jc w:val="both"/>
        <w:rPr>
          <w:rFonts w:ascii="Verdana" w:hAnsi="Verdana"/>
          <w:sz w:val="28"/>
          <w:szCs w:val="28"/>
        </w:rPr>
      </w:pPr>
      <w:r w:rsidRPr="00814C41">
        <w:rPr>
          <w:rFonts w:ascii="Verdana" w:hAnsi="Verdana"/>
          <w:sz w:val="28"/>
          <w:szCs w:val="28"/>
        </w:rPr>
        <w:t>Заявителями на получение государственной услуги являются граждане, признанные в установленном порядке безработными.</w:t>
      </w:r>
    </w:p>
    <w:p w:rsidR="00814C41" w:rsidRPr="00BF0A83" w:rsidRDefault="00814C41" w:rsidP="00BF0A83">
      <w:pPr>
        <w:jc w:val="center"/>
        <w:rPr>
          <w:rFonts w:ascii="Verdana" w:hAnsi="Verdana"/>
          <w:b/>
          <w:sz w:val="28"/>
          <w:szCs w:val="28"/>
        </w:rPr>
      </w:pPr>
      <w:r w:rsidRPr="00BF0A83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814C41" w:rsidRPr="00814C41" w:rsidRDefault="00814C41" w:rsidP="00BF0A83">
      <w:pPr>
        <w:spacing w:after="0"/>
        <w:rPr>
          <w:rFonts w:ascii="Verdana" w:hAnsi="Verdana"/>
          <w:sz w:val="28"/>
          <w:szCs w:val="28"/>
        </w:rPr>
      </w:pPr>
      <w:r w:rsidRPr="00814C41">
        <w:rPr>
          <w:rFonts w:ascii="Verdana" w:hAnsi="Verdana"/>
          <w:sz w:val="28"/>
          <w:szCs w:val="28"/>
        </w:rPr>
        <w:t xml:space="preserve"> Гражданам обеспечивается возможность выбора способа подачи заявления:</w:t>
      </w:r>
    </w:p>
    <w:p w:rsidR="00814C41" w:rsidRPr="00BF0A83" w:rsidRDefault="00814C41" w:rsidP="00BF0A83">
      <w:pPr>
        <w:pStyle w:val="a3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BF0A83">
        <w:rPr>
          <w:rFonts w:ascii="Verdana" w:hAnsi="Verdana"/>
          <w:sz w:val="28"/>
          <w:szCs w:val="28"/>
        </w:rPr>
        <w:t>при личном обращении в государственное учреждение службы занятости населения или в МФЦ,</w:t>
      </w:r>
    </w:p>
    <w:p w:rsidR="00814C41" w:rsidRPr="00BF0A83" w:rsidRDefault="00814C41" w:rsidP="00BF0A83">
      <w:pPr>
        <w:pStyle w:val="a3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BF0A83">
        <w:rPr>
          <w:rFonts w:ascii="Verdana" w:hAnsi="Verdana"/>
          <w:sz w:val="28"/>
          <w:szCs w:val="28"/>
        </w:rPr>
        <w:t>почтовой связью,</w:t>
      </w:r>
    </w:p>
    <w:p w:rsidR="00814C41" w:rsidRPr="00BF0A83" w:rsidRDefault="00814C41" w:rsidP="00BF0A83">
      <w:pPr>
        <w:pStyle w:val="a3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BF0A83">
        <w:rPr>
          <w:rFonts w:ascii="Verdana" w:hAnsi="Verdana"/>
          <w:sz w:val="28"/>
          <w:szCs w:val="28"/>
        </w:rPr>
        <w:t>с использованием средств факсимильной связи,</w:t>
      </w:r>
    </w:p>
    <w:p w:rsidR="00814C41" w:rsidRPr="00BF0A83" w:rsidRDefault="00814C41" w:rsidP="00BF0A83">
      <w:pPr>
        <w:pStyle w:val="a3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BF0A83">
        <w:rPr>
          <w:rFonts w:ascii="Verdana" w:hAnsi="Verdana"/>
          <w:sz w:val="28"/>
          <w:szCs w:val="28"/>
        </w:rPr>
        <w:t>в электронной форме, в том числе с использованием Единого портала или регионального портала.</w:t>
      </w:r>
    </w:p>
    <w:p w:rsidR="00814C41" w:rsidRPr="00814C41" w:rsidRDefault="00814C41" w:rsidP="00814C41">
      <w:pPr>
        <w:rPr>
          <w:rFonts w:ascii="Verdana" w:hAnsi="Verdana"/>
          <w:sz w:val="28"/>
          <w:szCs w:val="28"/>
        </w:rPr>
      </w:pPr>
    </w:p>
    <w:p w:rsidR="00814C41" w:rsidRPr="00BF0A83" w:rsidRDefault="00814C41" w:rsidP="00BF0A83">
      <w:pPr>
        <w:jc w:val="center"/>
        <w:rPr>
          <w:rFonts w:ascii="Verdana" w:hAnsi="Verdana"/>
          <w:b/>
          <w:sz w:val="28"/>
          <w:szCs w:val="28"/>
        </w:rPr>
      </w:pPr>
      <w:r w:rsidRPr="00BF0A83">
        <w:rPr>
          <w:rFonts w:ascii="Verdana" w:hAnsi="Verdana"/>
          <w:b/>
          <w:sz w:val="28"/>
          <w:szCs w:val="28"/>
        </w:rPr>
        <w:t xml:space="preserve">Способы получения </w:t>
      </w:r>
      <w:r w:rsidR="00BF0A83" w:rsidRPr="00BF0A83">
        <w:rPr>
          <w:rFonts w:ascii="Verdana" w:hAnsi="Verdana"/>
          <w:b/>
          <w:sz w:val="28"/>
          <w:szCs w:val="28"/>
        </w:rPr>
        <w:t>результата</w:t>
      </w:r>
    </w:p>
    <w:p w:rsidR="00814C41" w:rsidRPr="00814C41" w:rsidRDefault="00814C41" w:rsidP="00BF0A83">
      <w:pPr>
        <w:jc w:val="both"/>
        <w:rPr>
          <w:rFonts w:ascii="Verdana" w:hAnsi="Verdana"/>
          <w:sz w:val="28"/>
          <w:szCs w:val="28"/>
        </w:rPr>
      </w:pPr>
      <w:r w:rsidRPr="00814C41">
        <w:rPr>
          <w:rFonts w:ascii="Verdana" w:hAnsi="Verdana"/>
          <w:sz w:val="28"/>
          <w:szCs w:val="28"/>
        </w:rPr>
        <w:t>Результат предоставления государственной услуги выдается заявителю при личном посещении центра занятости (в очной форме).</w:t>
      </w:r>
    </w:p>
    <w:p w:rsidR="00BF0A83" w:rsidRPr="00BF0A83" w:rsidRDefault="00814C41" w:rsidP="00BF0A83">
      <w:pPr>
        <w:jc w:val="center"/>
        <w:rPr>
          <w:rFonts w:ascii="Verdana" w:hAnsi="Verdana"/>
          <w:b/>
          <w:sz w:val="28"/>
          <w:szCs w:val="28"/>
        </w:rPr>
      </w:pPr>
      <w:r w:rsidRPr="00BF0A83">
        <w:rPr>
          <w:rFonts w:ascii="Verdana" w:hAnsi="Verdana"/>
          <w:b/>
          <w:sz w:val="28"/>
          <w:szCs w:val="28"/>
        </w:rPr>
        <w:lastRenderedPageBreak/>
        <w:t>Результаты получения услуги</w:t>
      </w:r>
    </w:p>
    <w:p w:rsidR="00814C41" w:rsidRPr="00814C41" w:rsidRDefault="00814C41" w:rsidP="00BF0A83">
      <w:pPr>
        <w:jc w:val="both"/>
        <w:rPr>
          <w:rFonts w:ascii="Verdana" w:hAnsi="Verdana"/>
          <w:sz w:val="28"/>
          <w:szCs w:val="28"/>
        </w:rPr>
      </w:pPr>
      <w:r w:rsidRPr="00814C41">
        <w:rPr>
          <w:rFonts w:ascii="Verdana" w:hAnsi="Verdana"/>
          <w:sz w:val="28"/>
          <w:szCs w:val="28"/>
        </w:rPr>
        <w:t>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 по форме, согласно приложению № 23 к приказу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населения».</w:t>
      </w:r>
    </w:p>
    <w:p w:rsidR="00814C41" w:rsidRPr="00BF0A83" w:rsidRDefault="00814C41" w:rsidP="00BF0A83">
      <w:pPr>
        <w:jc w:val="center"/>
        <w:rPr>
          <w:rFonts w:ascii="Verdana" w:hAnsi="Verdana"/>
          <w:b/>
          <w:sz w:val="28"/>
          <w:szCs w:val="28"/>
        </w:rPr>
      </w:pPr>
      <w:r w:rsidRPr="00BF0A83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814C41" w:rsidRPr="00814C41" w:rsidRDefault="00814C41" w:rsidP="00BF0A83">
      <w:pPr>
        <w:jc w:val="both"/>
        <w:rPr>
          <w:rFonts w:ascii="Verdana" w:hAnsi="Verdana"/>
          <w:sz w:val="28"/>
          <w:szCs w:val="28"/>
        </w:rPr>
      </w:pPr>
      <w:r w:rsidRPr="00814C41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- 10 часов.</w:t>
      </w:r>
    </w:p>
    <w:p w:rsidR="00814C41" w:rsidRPr="00814C41" w:rsidRDefault="00814C41" w:rsidP="00BF0A83">
      <w:pPr>
        <w:jc w:val="both"/>
        <w:rPr>
          <w:rFonts w:ascii="Verdana" w:hAnsi="Verdana"/>
          <w:sz w:val="28"/>
          <w:szCs w:val="28"/>
        </w:rPr>
      </w:pPr>
      <w:r w:rsidRPr="00814C41">
        <w:rPr>
          <w:rFonts w:ascii="Verdana" w:hAnsi="Verdana"/>
          <w:sz w:val="28"/>
          <w:szCs w:val="28"/>
        </w:rPr>
        <w:t xml:space="preserve"> Максимально допустимое время ожидания предоставления государственной услуги по предварительной записи не должно превышать 5 минут.</w:t>
      </w:r>
    </w:p>
    <w:p w:rsidR="00814C41" w:rsidRPr="00BF0A83" w:rsidRDefault="00814C41" w:rsidP="00BF0A83">
      <w:pPr>
        <w:jc w:val="center"/>
        <w:rPr>
          <w:rFonts w:ascii="Verdana" w:hAnsi="Verdana"/>
          <w:b/>
          <w:sz w:val="28"/>
          <w:szCs w:val="28"/>
        </w:rPr>
      </w:pPr>
      <w:r w:rsidRPr="00BF0A83">
        <w:rPr>
          <w:rFonts w:ascii="Verdana" w:hAnsi="Verdana"/>
          <w:b/>
          <w:sz w:val="28"/>
          <w:szCs w:val="28"/>
        </w:rPr>
        <w:t xml:space="preserve">Решение о предоставлении государственной услуги принимается при предъявлении безработными </w:t>
      </w:r>
      <w:r w:rsidR="00BF0A83">
        <w:rPr>
          <w:rFonts w:ascii="Verdana" w:hAnsi="Verdana"/>
          <w:b/>
          <w:sz w:val="28"/>
          <w:szCs w:val="28"/>
        </w:rPr>
        <w:t>гражданами следующих документов</w:t>
      </w:r>
    </w:p>
    <w:p w:rsidR="00814C41" w:rsidRPr="00BF0A83" w:rsidRDefault="00814C41" w:rsidP="00BF0A83">
      <w:pPr>
        <w:pStyle w:val="a3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BF0A83">
        <w:rPr>
          <w:rFonts w:ascii="Verdana" w:hAnsi="Verdana"/>
          <w:sz w:val="28"/>
          <w:szCs w:val="28"/>
        </w:rPr>
        <w:t xml:space="preserve">заявление о предоставлении государственной услуги по содействию </w:t>
      </w:r>
      <w:proofErr w:type="spellStart"/>
      <w:r w:rsidRPr="00BF0A83">
        <w:rPr>
          <w:rFonts w:ascii="Verdana" w:hAnsi="Verdana"/>
          <w:sz w:val="28"/>
          <w:szCs w:val="28"/>
        </w:rPr>
        <w:t>самозанятости</w:t>
      </w:r>
      <w:proofErr w:type="spellEnd"/>
      <w:r w:rsidRPr="00BF0A83">
        <w:rPr>
          <w:rFonts w:ascii="Verdana" w:hAnsi="Verdana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</w:t>
      </w:r>
      <w:r w:rsidRPr="00BF0A83">
        <w:rPr>
          <w:rFonts w:ascii="Verdana" w:hAnsi="Verdana"/>
          <w:sz w:val="28"/>
          <w:szCs w:val="28"/>
        </w:rPr>
        <w:lastRenderedPageBreak/>
        <w:t>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по форме, согласно приложению № 13 к приказу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населения». Заявление о предоставлении государственной услуги заполняется заявителем от руки на русском языке. В заявлении о предоставлении государственной услуги указываются фамилия, имя, отчество (последнее - при наличии) гражданина, дата обращения. При заполнении заявления о предоставлении государственной услуги не допускается использование сокращений слов и аббревиатур. Заявление о предоставлении государственной услуги заверяется личной или простой электронной подписью гражданина в соответствии с Федеральным законом от 6 апреля 2011 года N 63-ФЗ "Об электронной подписи".</w:t>
      </w:r>
    </w:p>
    <w:p w:rsidR="00814C41" w:rsidRPr="00BF0A83" w:rsidRDefault="00814C41" w:rsidP="00BF0A83">
      <w:pPr>
        <w:pStyle w:val="a3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BF0A83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A7070F" w:rsidRPr="00BF0A83" w:rsidRDefault="00814C41" w:rsidP="00BF0A83">
      <w:pPr>
        <w:pStyle w:val="a3"/>
        <w:numPr>
          <w:ilvl w:val="0"/>
          <w:numId w:val="3"/>
        </w:numPr>
        <w:rPr>
          <w:rFonts w:ascii="Verdana" w:hAnsi="Verdana"/>
          <w:sz w:val="28"/>
          <w:szCs w:val="28"/>
        </w:rPr>
      </w:pPr>
      <w:bookmarkStart w:id="0" w:name="_GoBack"/>
      <w:bookmarkEnd w:id="0"/>
      <w:r w:rsidRPr="00BF0A83">
        <w:rPr>
          <w:rFonts w:ascii="Verdana" w:hAnsi="Verdana"/>
          <w:sz w:val="28"/>
          <w:szCs w:val="28"/>
        </w:rPr>
        <w:t>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814C41" w:rsidRPr="00814C41" w:rsidRDefault="00814C41">
      <w:pPr>
        <w:rPr>
          <w:rFonts w:ascii="Verdana" w:hAnsi="Verdana"/>
          <w:sz w:val="28"/>
          <w:szCs w:val="28"/>
        </w:rPr>
      </w:pPr>
    </w:p>
    <w:sectPr w:rsidR="00814C41" w:rsidRPr="0081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7F92"/>
    <w:multiLevelType w:val="hybridMultilevel"/>
    <w:tmpl w:val="2634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588D"/>
    <w:multiLevelType w:val="hybridMultilevel"/>
    <w:tmpl w:val="4758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425"/>
    <w:multiLevelType w:val="hybridMultilevel"/>
    <w:tmpl w:val="D88C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41"/>
    <w:rsid w:val="00814C41"/>
    <w:rsid w:val="00A7070F"/>
    <w:rsid w:val="00BB2CF7"/>
    <w:rsid w:val="00B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8C9B-B48C-4924-AE2E-04003CB9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2021-01-26T08:37:00Z</dcterms:created>
  <dcterms:modified xsi:type="dcterms:W3CDTF">2021-01-26T08:51:00Z</dcterms:modified>
</cp:coreProperties>
</file>